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E3" w:rsidRDefault="003615E3" w:rsidP="003615E3">
      <w:pPr>
        <w:jc w:val="center"/>
        <w:rPr>
          <w:b/>
          <w:bCs/>
          <w:caps/>
        </w:rPr>
      </w:pPr>
      <w:r>
        <w:rPr>
          <w:b/>
          <w:bCs/>
          <w:caps/>
        </w:rPr>
        <w:t>TOWN BOARD</w:t>
      </w:r>
    </w:p>
    <w:p w:rsidR="003615E3" w:rsidRDefault="003615E3" w:rsidP="003615E3">
      <w:pPr>
        <w:jc w:val="center"/>
        <w:rPr>
          <w:b/>
          <w:bCs/>
          <w:caps/>
        </w:rPr>
      </w:pPr>
      <w:r>
        <w:rPr>
          <w:b/>
          <w:bCs/>
          <w:caps/>
        </w:rPr>
        <w:t>OF THE</w:t>
      </w:r>
    </w:p>
    <w:p w:rsidR="003615E3" w:rsidRDefault="003615E3" w:rsidP="003615E3">
      <w:pPr>
        <w:jc w:val="center"/>
        <w:rPr>
          <w:b/>
          <w:bCs/>
          <w:caps/>
        </w:rPr>
      </w:pPr>
      <w:r>
        <w:rPr>
          <w:b/>
          <w:bCs/>
          <w:caps/>
        </w:rPr>
        <w:t>Town of Coeymans</w:t>
      </w:r>
    </w:p>
    <w:p w:rsidR="003615E3" w:rsidRDefault="003615E3" w:rsidP="003615E3">
      <w:pPr>
        <w:jc w:val="center"/>
        <w:rPr>
          <w:b/>
          <w:bCs/>
        </w:rPr>
      </w:pPr>
      <w:r>
        <w:rPr>
          <w:b/>
          <w:bCs/>
        </w:rPr>
        <w:t>March 24, 2022</w:t>
      </w:r>
    </w:p>
    <w:p w:rsidR="003615E3" w:rsidRDefault="003615E3" w:rsidP="003615E3">
      <w:pPr>
        <w:jc w:val="center"/>
        <w:rPr>
          <w:b/>
          <w:bCs/>
        </w:rPr>
      </w:pPr>
      <w:r>
        <w:rPr>
          <w:b/>
          <w:bCs/>
        </w:rPr>
        <w:t>Town Board Meeting 6:00p.m.</w:t>
      </w:r>
    </w:p>
    <w:p w:rsidR="003615E3" w:rsidRDefault="003615E3" w:rsidP="003615E3">
      <w:pPr>
        <w:jc w:val="center"/>
        <w:rPr>
          <w:b/>
          <w:bCs/>
          <w:sz w:val="16"/>
          <w:szCs w:val="16"/>
        </w:rPr>
      </w:pPr>
    </w:p>
    <w:p w:rsidR="003615E3" w:rsidRDefault="003615E3" w:rsidP="003615E3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(</w:t>
      </w:r>
      <w:r>
        <w:rPr>
          <w:b/>
          <w:bCs/>
          <w:i/>
          <w:sz w:val="22"/>
          <w:szCs w:val="22"/>
          <w:u w:val="single"/>
        </w:rPr>
        <w:t>PLEASE SILENCE CELL PHONES WHILE MEETING IS IN PROGRESS</w:t>
      </w:r>
      <w:r>
        <w:rPr>
          <w:b/>
          <w:bCs/>
          <w:i/>
          <w:sz w:val="22"/>
          <w:szCs w:val="22"/>
        </w:rPr>
        <w:t>)</w:t>
      </w:r>
    </w:p>
    <w:p w:rsidR="003615E3" w:rsidRDefault="003615E3" w:rsidP="003615E3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Call to Order – Pledge of Allegiance</w:t>
      </w:r>
    </w:p>
    <w:p w:rsidR="003615E3" w:rsidRDefault="003615E3" w:rsidP="003615E3">
      <w:pPr>
        <w:pStyle w:val="ListParagraph"/>
        <w:spacing w:before="240" w:after="240"/>
        <w:ind w:left="360"/>
        <w:rPr>
          <w:b/>
        </w:rPr>
      </w:pPr>
    </w:p>
    <w:p w:rsidR="003615E3" w:rsidRPr="003615E3" w:rsidRDefault="003615E3" w:rsidP="003615E3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Blessing</w:t>
      </w:r>
    </w:p>
    <w:p w:rsidR="003615E3" w:rsidRDefault="003615E3" w:rsidP="003615E3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:rsidR="003615E3" w:rsidRDefault="003615E3" w:rsidP="003615E3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>
        <w:rPr>
          <w:b/>
        </w:rPr>
        <w:t>Members Present and Overview of Agenda Topics</w:t>
      </w:r>
    </w:p>
    <w:p w:rsidR="002A2942" w:rsidRPr="00613807" w:rsidRDefault="002A2942" w:rsidP="00613807">
      <w:pPr>
        <w:pStyle w:val="ListParagraph"/>
        <w:rPr>
          <w:b/>
          <w:sz w:val="16"/>
          <w:szCs w:val="16"/>
        </w:rPr>
      </w:pPr>
    </w:p>
    <w:p w:rsidR="002A2942" w:rsidRDefault="00283122" w:rsidP="003615E3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>
        <w:rPr>
          <w:b/>
        </w:rPr>
        <w:t xml:space="preserve">Albany </w:t>
      </w:r>
      <w:r w:rsidR="002A2942">
        <w:rPr>
          <w:b/>
        </w:rPr>
        <w:t>County Legislator Report</w:t>
      </w:r>
      <w:r>
        <w:rPr>
          <w:b/>
        </w:rPr>
        <w:t xml:space="preserve"> – Hon. Zachary Collins</w:t>
      </w:r>
    </w:p>
    <w:p w:rsidR="003615E3" w:rsidRDefault="002A2942" w:rsidP="003615E3">
      <w:pPr>
        <w:rPr>
          <w:b/>
        </w:rPr>
      </w:pPr>
      <w:r>
        <w:rPr>
          <w:b/>
        </w:rPr>
        <w:t>5</w:t>
      </w:r>
      <w:r w:rsidR="003615E3">
        <w:rPr>
          <w:b/>
        </w:rPr>
        <w:t>.   Public Announcements</w:t>
      </w:r>
    </w:p>
    <w:p w:rsidR="003615E3" w:rsidRDefault="003615E3" w:rsidP="003615E3">
      <w:r>
        <w:t xml:space="preserve">      5.1.  COVID Update</w:t>
      </w:r>
    </w:p>
    <w:p w:rsidR="003615E3" w:rsidRDefault="003615E3" w:rsidP="003615E3">
      <w:r>
        <w:t xml:space="preserve">      5.2. </w:t>
      </w:r>
      <w:r w:rsidR="00A3366E">
        <w:t xml:space="preserve"> Alcove Day</w:t>
      </w:r>
    </w:p>
    <w:p w:rsidR="00A3366E" w:rsidRDefault="00A3366E" w:rsidP="003615E3">
      <w:r>
        <w:t xml:space="preserve">      5.3.  Class of 2023 Bottle Fundraiser </w:t>
      </w:r>
    </w:p>
    <w:p w:rsidR="00A3366E" w:rsidRDefault="00A3366E" w:rsidP="003615E3">
      <w:r>
        <w:t xml:space="preserve">      5.4.  First Tech Challenge Robotics Team</w:t>
      </w:r>
    </w:p>
    <w:p w:rsidR="001A03C2" w:rsidRDefault="001A03C2" w:rsidP="003615E3">
      <w:r>
        <w:t xml:space="preserve">      5.5.  Flyer for the Arts</w:t>
      </w:r>
    </w:p>
    <w:p w:rsidR="004C1587" w:rsidRDefault="004C1587" w:rsidP="003615E3">
      <w:r>
        <w:t xml:space="preserve">      5.6.  Coeymans Recycle Day – May 14, 2022</w:t>
      </w:r>
    </w:p>
    <w:p w:rsidR="003615E3" w:rsidRDefault="003615E3" w:rsidP="003615E3">
      <w:pPr>
        <w:rPr>
          <w:b/>
        </w:rPr>
      </w:pPr>
    </w:p>
    <w:p w:rsidR="003615E3" w:rsidRDefault="003615E3" w:rsidP="003615E3">
      <w:pPr>
        <w:rPr>
          <w:b/>
        </w:rPr>
      </w:pPr>
      <w:r>
        <w:rPr>
          <w:b/>
        </w:rPr>
        <w:t xml:space="preserve">6.   </w:t>
      </w:r>
      <w:r w:rsidR="00A3366E">
        <w:rPr>
          <w:b/>
        </w:rPr>
        <w:t>Approval of Meeting Minutes</w:t>
      </w:r>
    </w:p>
    <w:p w:rsidR="003615E3" w:rsidRDefault="003615E3" w:rsidP="003615E3">
      <w:pPr>
        <w:pStyle w:val="ListParagraph"/>
        <w:ind w:left="360"/>
      </w:pPr>
      <w:r>
        <w:t xml:space="preserve">6.1.  </w:t>
      </w:r>
      <w:r w:rsidR="00A3366E">
        <w:t>February 10, 2022</w:t>
      </w:r>
    </w:p>
    <w:p w:rsidR="003615E3" w:rsidRDefault="003615E3" w:rsidP="003615E3">
      <w:pPr>
        <w:pStyle w:val="ListParagraph"/>
        <w:ind w:left="360"/>
      </w:pPr>
      <w:r>
        <w:t>6.2</w:t>
      </w:r>
      <w:proofErr w:type="gramStart"/>
      <w:r>
        <w:t xml:space="preserve">.  </w:t>
      </w:r>
      <w:r w:rsidR="00A3366E">
        <w:t>February</w:t>
      </w:r>
      <w:proofErr w:type="gramEnd"/>
      <w:r w:rsidR="00A3366E">
        <w:t xml:space="preserve"> 24, 2022</w:t>
      </w:r>
    </w:p>
    <w:p w:rsidR="00613807" w:rsidRDefault="00613807" w:rsidP="003615E3">
      <w:pPr>
        <w:pStyle w:val="ListParagraph"/>
        <w:ind w:left="360"/>
      </w:pPr>
      <w:r>
        <w:t>6.3</w:t>
      </w:r>
      <w:proofErr w:type="gramStart"/>
      <w:r>
        <w:t>.  March</w:t>
      </w:r>
      <w:proofErr w:type="gramEnd"/>
      <w:r>
        <w:t xml:space="preserve"> 4, 2022</w:t>
      </w:r>
    </w:p>
    <w:p w:rsidR="00613807" w:rsidRDefault="00613807" w:rsidP="003615E3">
      <w:pPr>
        <w:pStyle w:val="ListParagraph"/>
        <w:ind w:left="360"/>
      </w:pPr>
      <w:r>
        <w:t>6.4</w:t>
      </w:r>
      <w:proofErr w:type="gramStart"/>
      <w:r>
        <w:t>.  March</w:t>
      </w:r>
      <w:proofErr w:type="gramEnd"/>
      <w:r>
        <w:t xml:space="preserve"> 10, 2022</w:t>
      </w:r>
    </w:p>
    <w:p w:rsidR="003615E3" w:rsidRDefault="003615E3" w:rsidP="003615E3">
      <w:pPr>
        <w:pStyle w:val="ListParagraph"/>
        <w:ind w:left="360"/>
      </w:pPr>
    </w:p>
    <w:p w:rsidR="003615E3" w:rsidRDefault="003615E3" w:rsidP="003615E3">
      <w:pPr>
        <w:pStyle w:val="ListParagraph"/>
        <w:ind w:left="0"/>
        <w:rPr>
          <w:b/>
        </w:rPr>
      </w:pPr>
      <w:r>
        <w:rPr>
          <w:b/>
        </w:rPr>
        <w:t xml:space="preserve">7.   </w:t>
      </w:r>
      <w:r w:rsidR="00A3366E">
        <w:rPr>
          <w:b/>
        </w:rPr>
        <w:t>Supervisors Report</w:t>
      </w:r>
    </w:p>
    <w:p w:rsidR="003615E3" w:rsidRDefault="003615E3" w:rsidP="003615E3">
      <w:pPr>
        <w:pStyle w:val="ListParagraph"/>
        <w:ind w:left="0"/>
      </w:pPr>
      <w:r>
        <w:t xml:space="preserve">      7.1.  </w:t>
      </w:r>
      <w:r w:rsidR="00A3366E">
        <w:t xml:space="preserve">Supervisors Report for </w:t>
      </w:r>
      <w:r w:rsidR="001A03C2">
        <w:t>February</w:t>
      </w:r>
      <w:r w:rsidR="00A3366E">
        <w:t xml:space="preserve"> 2022</w:t>
      </w:r>
    </w:p>
    <w:p w:rsidR="00A3366E" w:rsidRDefault="00A3366E" w:rsidP="003615E3">
      <w:pPr>
        <w:pStyle w:val="ListParagraph"/>
        <w:ind w:left="0"/>
      </w:pPr>
    </w:p>
    <w:p w:rsidR="00A3366E" w:rsidRDefault="00A3366E" w:rsidP="003615E3">
      <w:pPr>
        <w:pStyle w:val="ListParagraph"/>
        <w:ind w:left="0"/>
      </w:pPr>
      <w:r>
        <w:t xml:space="preserve">8.   </w:t>
      </w:r>
      <w:r w:rsidRPr="00A3366E">
        <w:rPr>
          <w:b/>
        </w:rPr>
        <w:t>Department Reports</w:t>
      </w:r>
    </w:p>
    <w:p w:rsidR="00A3366E" w:rsidRDefault="00A3366E" w:rsidP="003615E3">
      <w:pPr>
        <w:pStyle w:val="ListParagraph"/>
        <w:ind w:left="0"/>
      </w:pPr>
      <w:r>
        <w:t xml:space="preserve">      8.1.  Town Clerk’s Report for </w:t>
      </w:r>
      <w:r w:rsidR="001A03C2">
        <w:t xml:space="preserve">February </w:t>
      </w:r>
      <w:r>
        <w:t>2022</w:t>
      </w:r>
    </w:p>
    <w:p w:rsidR="00A3366E" w:rsidRDefault="00A3366E" w:rsidP="003615E3">
      <w:pPr>
        <w:pStyle w:val="ListParagraph"/>
        <w:ind w:left="0"/>
      </w:pPr>
      <w:r>
        <w:t xml:space="preserve">      8.2.  Police Department Report for </w:t>
      </w:r>
      <w:r w:rsidR="001A03C2">
        <w:t xml:space="preserve">February </w:t>
      </w:r>
      <w:r>
        <w:t>2022</w:t>
      </w:r>
    </w:p>
    <w:p w:rsidR="00A3366E" w:rsidRDefault="00A3366E" w:rsidP="003615E3">
      <w:pPr>
        <w:pStyle w:val="ListParagraph"/>
        <w:ind w:left="0"/>
      </w:pPr>
      <w:r>
        <w:t xml:space="preserve">      8.3.  Building </w:t>
      </w:r>
      <w:r w:rsidR="001A03C2">
        <w:t xml:space="preserve">Department </w:t>
      </w:r>
      <w:r>
        <w:t xml:space="preserve">Report for </w:t>
      </w:r>
      <w:r w:rsidR="001A03C2">
        <w:t xml:space="preserve">February </w:t>
      </w:r>
      <w:r>
        <w:t>2022</w:t>
      </w:r>
    </w:p>
    <w:p w:rsidR="00A3366E" w:rsidRDefault="00A3366E" w:rsidP="003615E3">
      <w:pPr>
        <w:pStyle w:val="ListParagraph"/>
        <w:ind w:left="0"/>
      </w:pPr>
      <w:r>
        <w:t xml:space="preserve">      8.4.  Sewer </w:t>
      </w:r>
      <w:r w:rsidR="001A03C2">
        <w:t xml:space="preserve">Department </w:t>
      </w:r>
      <w:r>
        <w:t xml:space="preserve">Report for </w:t>
      </w:r>
      <w:r w:rsidR="001A03C2">
        <w:t xml:space="preserve">February </w:t>
      </w:r>
      <w:r>
        <w:t>2022</w:t>
      </w:r>
    </w:p>
    <w:p w:rsidR="003615E3" w:rsidRDefault="00A3366E" w:rsidP="003615E3">
      <w:pPr>
        <w:pStyle w:val="ListParagraph"/>
        <w:ind w:left="0"/>
        <w:rPr>
          <w:b/>
        </w:rPr>
      </w:pPr>
      <w:r>
        <w:t xml:space="preserve">      8.5.  Highway </w:t>
      </w:r>
      <w:r w:rsidR="001A03C2">
        <w:t xml:space="preserve">Department </w:t>
      </w:r>
      <w:r>
        <w:t>Report for</w:t>
      </w:r>
      <w:r w:rsidR="001A03C2">
        <w:t xml:space="preserve"> February</w:t>
      </w:r>
      <w:r>
        <w:t xml:space="preserve"> 2022 </w:t>
      </w:r>
    </w:p>
    <w:p w:rsidR="003615E3" w:rsidRDefault="003615E3" w:rsidP="003615E3">
      <w:pPr>
        <w:pStyle w:val="ListParagraph"/>
        <w:ind w:left="360"/>
        <w:rPr>
          <w:b/>
        </w:rPr>
      </w:pPr>
    </w:p>
    <w:p w:rsidR="001A03C2" w:rsidRDefault="00A3366E" w:rsidP="001A03C2">
      <w:pPr>
        <w:pStyle w:val="ListParagraph"/>
        <w:spacing w:before="240" w:after="240"/>
        <w:ind w:left="0"/>
        <w:rPr>
          <w:b/>
        </w:rPr>
      </w:pPr>
      <w:r>
        <w:rPr>
          <w:b/>
        </w:rPr>
        <w:t>9</w:t>
      </w:r>
      <w:r w:rsidR="001A03C2">
        <w:rPr>
          <w:b/>
        </w:rPr>
        <w:t xml:space="preserve">.   </w:t>
      </w:r>
      <w:r>
        <w:rPr>
          <w:b/>
        </w:rPr>
        <w:t>Old Business</w:t>
      </w:r>
    </w:p>
    <w:p w:rsidR="001A03C2" w:rsidRDefault="001A03C2" w:rsidP="001A03C2">
      <w:pPr>
        <w:pStyle w:val="ListParagraph"/>
        <w:spacing w:before="240" w:after="240"/>
        <w:ind w:left="0"/>
      </w:pPr>
      <w:r>
        <w:rPr>
          <w:b/>
        </w:rPr>
        <w:t xml:space="preserve">      </w:t>
      </w:r>
      <w:r w:rsidRPr="001A03C2">
        <w:t xml:space="preserve">9.1.  </w:t>
      </w:r>
      <w:r>
        <w:t>Broadband Internet Expansion Project</w:t>
      </w:r>
    </w:p>
    <w:p w:rsidR="004C1587" w:rsidRDefault="001A03C2" w:rsidP="001A03C2">
      <w:pPr>
        <w:pStyle w:val="ListParagraph"/>
        <w:spacing w:before="240" w:after="240"/>
        <w:ind w:left="0"/>
      </w:pPr>
      <w:r>
        <w:t xml:space="preserve">      9.2.  RCS CBA Correspondence</w:t>
      </w:r>
    </w:p>
    <w:p w:rsidR="002A2942" w:rsidRDefault="002A2942" w:rsidP="001A03C2">
      <w:pPr>
        <w:pStyle w:val="ListParagraph"/>
        <w:spacing w:before="240" w:after="240"/>
        <w:ind w:left="0"/>
      </w:pPr>
      <w:r>
        <w:t xml:space="preserve">      9.3.  Joralemon Park Playground Equipment</w:t>
      </w:r>
    </w:p>
    <w:p w:rsidR="002A2942" w:rsidRDefault="002A2942" w:rsidP="001A03C2">
      <w:pPr>
        <w:pStyle w:val="ListParagraph"/>
        <w:spacing w:before="240" w:after="240"/>
        <w:ind w:left="0"/>
      </w:pPr>
      <w:r>
        <w:t xml:space="preserve">      9.4.  Park Permanent Lavatory Facilities</w:t>
      </w:r>
    </w:p>
    <w:p w:rsidR="002A2942" w:rsidRDefault="002A2942" w:rsidP="001A03C2">
      <w:pPr>
        <w:pStyle w:val="ListParagraph"/>
        <w:spacing w:before="240" w:after="240"/>
        <w:ind w:left="0"/>
      </w:pPr>
      <w:r>
        <w:t xml:space="preserve">      9.5.  Riverfront Park Bid Opening</w:t>
      </w:r>
    </w:p>
    <w:p w:rsidR="002A2942" w:rsidRPr="001A03C2" w:rsidRDefault="002A2942" w:rsidP="001A03C2">
      <w:pPr>
        <w:pStyle w:val="ListParagraph"/>
        <w:spacing w:before="240" w:after="240"/>
        <w:ind w:left="0"/>
      </w:pPr>
      <w:r>
        <w:lastRenderedPageBreak/>
        <w:t xml:space="preserve">      9.6.  Summer Youth Programs</w:t>
      </w:r>
    </w:p>
    <w:p w:rsidR="001A03C2" w:rsidRDefault="001A03C2" w:rsidP="001A03C2">
      <w:pPr>
        <w:pStyle w:val="ListParagraph"/>
        <w:spacing w:before="240" w:after="240"/>
        <w:ind w:left="0"/>
        <w:rPr>
          <w:b/>
        </w:rPr>
      </w:pPr>
    </w:p>
    <w:p w:rsidR="00A3366E" w:rsidRDefault="00A3366E" w:rsidP="001A03C2">
      <w:pPr>
        <w:pStyle w:val="ListParagraph"/>
        <w:spacing w:before="240" w:after="240"/>
        <w:ind w:left="0"/>
        <w:rPr>
          <w:b/>
        </w:rPr>
      </w:pPr>
      <w:r>
        <w:rPr>
          <w:b/>
        </w:rPr>
        <w:t>1</w:t>
      </w:r>
      <w:r w:rsidR="001A03C2">
        <w:rPr>
          <w:b/>
        </w:rPr>
        <w:t>0</w:t>
      </w:r>
      <w:r>
        <w:rPr>
          <w:b/>
        </w:rPr>
        <w:t>. New Business</w:t>
      </w:r>
    </w:p>
    <w:p w:rsidR="004C1587" w:rsidRDefault="004C1587" w:rsidP="001A03C2">
      <w:pPr>
        <w:pStyle w:val="ListParagraph"/>
        <w:spacing w:before="240" w:after="240"/>
        <w:ind w:left="0"/>
      </w:pPr>
      <w:r w:rsidRPr="004C1587">
        <w:t xml:space="preserve">      10.1. Proposed Local Law – Best Value Procurement</w:t>
      </w:r>
    </w:p>
    <w:p w:rsidR="002A2942" w:rsidRDefault="004C1587" w:rsidP="001A03C2">
      <w:pPr>
        <w:pStyle w:val="ListParagraph"/>
        <w:spacing w:before="240" w:after="240"/>
        <w:ind w:left="0"/>
      </w:pPr>
      <w:r>
        <w:t xml:space="preserve">      10.2. </w:t>
      </w:r>
      <w:r w:rsidR="002A2942">
        <w:t>RFP for Broadband Internet to Underserved Premises</w:t>
      </w:r>
    </w:p>
    <w:p w:rsidR="00613807" w:rsidRDefault="00613807" w:rsidP="001A03C2">
      <w:pPr>
        <w:pStyle w:val="ListParagraph"/>
        <w:spacing w:before="240" w:after="240"/>
        <w:ind w:left="0"/>
      </w:pPr>
      <w:r>
        <w:t xml:space="preserve">      10.3. Emergency Furnace Replacement/Sheriff Substation</w:t>
      </w:r>
    </w:p>
    <w:p w:rsidR="00613807" w:rsidRDefault="00613807" w:rsidP="001A03C2">
      <w:pPr>
        <w:pStyle w:val="ListParagraph"/>
        <w:spacing w:before="240" w:after="240"/>
        <w:ind w:left="0"/>
      </w:pPr>
      <w:r>
        <w:t xml:space="preserve">      10.4. Emergency Repair/Town Hall Stairs</w:t>
      </w:r>
    </w:p>
    <w:p w:rsidR="004C1587" w:rsidRPr="004C1587" w:rsidRDefault="002A2942" w:rsidP="001A03C2">
      <w:pPr>
        <w:pStyle w:val="ListParagraph"/>
        <w:spacing w:before="240" w:after="240"/>
        <w:ind w:left="0"/>
      </w:pPr>
      <w:r>
        <w:t xml:space="preserve"> </w:t>
      </w:r>
    </w:p>
    <w:p w:rsidR="001A03C2" w:rsidRDefault="001A03C2" w:rsidP="001A03C2">
      <w:pPr>
        <w:pStyle w:val="ListParagraph"/>
        <w:spacing w:before="240" w:after="240"/>
        <w:ind w:left="0"/>
        <w:rPr>
          <w:b/>
        </w:rPr>
      </w:pPr>
      <w:r>
        <w:rPr>
          <w:b/>
        </w:rPr>
        <w:t>11. Resolutions</w:t>
      </w:r>
    </w:p>
    <w:p w:rsidR="001A03C2" w:rsidRDefault="001A03C2" w:rsidP="001A03C2">
      <w:pPr>
        <w:pStyle w:val="ListParagraph"/>
        <w:spacing w:before="240" w:after="240"/>
        <w:ind w:left="0"/>
      </w:pPr>
      <w:r>
        <w:t xml:space="preserve">      11.1</w:t>
      </w:r>
      <w:r w:rsidRPr="001A03C2">
        <w:t xml:space="preserve">. </w:t>
      </w:r>
      <w:r>
        <w:t xml:space="preserve">Authorize Supervisor to sign CSEA Agreement     </w:t>
      </w:r>
    </w:p>
    <w:p w:rsidR="001A03C2" w:rsidRDefault="001A03C2" w:rsidP="001A03C2">
      <w:pPr>
        <w:pStyle w:val="ListParagraph"/>
        <w:spacing w:before="240" w:after="240"/>
        <w:ind w:left="0"/>
      </w:pPr>
      <w:r>
        <w:t xml:space="preserve">      11.2.  Award Portable Toilet Contract</w:t>
      </w:r>
    </w:p>
    <w:p w:rsidR="001A03C2" w:rsidRDefault="001A03C2" w:rsidP="001A03C2">
      <w:pPr>
        <w:pStyle w:val="ListParagraph"/>
        <w:spacing w:before="240" w:after="240"/>
        <w:ind w:left="0"/>
      </w:pPr>
      <w:r>
        <w:t xml:space="preserve">      11.3.  Authorize Attendance for Town Clerk Conference </w:t>
      </w:r>
    </w:p>
    <w:p w:rsidR="001A03C2" w:rsidRDefault="009E0F56" w:rsidP="001A03C2">
      <w:pPr>
        <w:pStyle w:val="ListParagraph"/>
        <w:spacing w:before="240" w:after="240"/>
        <w:ind w:left="0"/>
      </w:pPr>
      <w:r>
        <w:t xml:space="preserve">      11.4</w:t>
      </w:r>
      <w:proofErr w:type="gramStart"/>
      <w:r>
        <w:t>.  2021</w:t>
      </w:r>
      <w:proofErr w:type="gramEnd"/>
      <w:r w:rsidR="001A03C2">
        <w:t xml:space="preserve"> Budget Transfer </w:t>
      </w:r>
    </w:p>
    <w:p w:rsidR="001A03C2" w:rsidRDefault="001A03C2" w:rsidP="001A03C2">
      <w:pPr>
        <w:pStyle w:val="ListParagraph"/>
        <w:spacing w:before="240" w:after="240"/>
        <w:ind w:left="0"/>
      </w:pPr>
      <w:r>
        <w:t xml:space="preserve">      11.5.  Approve Highway Budget Amendment  </w:t>
      </w:r>
    </w:p>
    <w:p w:rsidR="001A03C2" w:rsidRDefault="001A03C2" w:rsidP="001A03C2">
      <w:pPr>
        <w:pStyle w:val="ListParagraph"/>
        <w:spacing w:before="240" w:after="240"/>
        <w:ind w:left="0"/>
      </w:pPr>
      <w:r>
        <w:t xml:space="preserve">      11.6.  Accept Resignation of Police Officer/Sergeant</w:t>
      </w:r>
    </w:p>
    <w:p w:rsidR="001A03C2" w:rsidRDefault="001A03C2" w:rsidP="001A03C2">
      <w:pPr>
        <w:pStyle w:val="ListParagraph"/>
        <w:spacing w:before="240" w:after="240"/>
        <w:ind w:left="0"/>
      </w:pPr>
      <w:r>
        <w:t xml:space="preserve">      11.7.  Accept Resignation of Police Officer/Detective</w:t>
      </w:r>
    </w:p>
    <w:p w:rsidR="001A03C2" w:rsidRDefault="001A03C2" w:rsidP="001A03C2">
      <w:pPr>
        <w:pStyle w:val="ListParagraph"/>
        <w:spacing w:before="240" w:after="240"/>
        <w:ind w:left="0"/>
      </w:pPr>
      <w:r>
        <w:t xml:space="preserve">      11.8.  Appoint Seasonal Laborers</w:t>
      </w:r>
    </w:p>
    <w:p w:rsidR="002A2942" w:rsidRDefault="001A03C2" w:rsidP="001A03C2">
      <w:pPr>
        <w:pStyle w:val="ListParagraph"/>
        <w:spacing w:before="240" w:after="240"/>
        <w:ind w:left="0"/>
      </w:pPr>
      <w:r>
        <w:t xml:space="preserve">      11.9.  Approve March 2022 Abstract</w:t>
      </w:r>
    </w:p>
    <w:p w:rsidR="001A03C2" w:rsidRDefault="002A2942" w:rsidP="001A03C2">
      <w:pPr>
        <w:pStyle w:val="ListParagraph"/>
        <w:spacing w:before="240" w:after="240"/>
        <w:ind w:left="0"/>
      </w:pPr>
      <w:r>
        <w:t xml:space="preserve">      11.10. Schedule Public Hearing - Proposed Local Law Authorizing Best Value Procurement </w:t>
      </w:r>
      <w:r w:rsidR="001A03C2">
        <w:t xml:space="preserve">  </w:t>
      </w:r>
    </w:p>
    <w:p w:rsidR="008F69C2" w:rsidRDefault="008F69C2" w:rsidP="001A03C2">
      <w:pPr>
        <w:pStyle w:val="ListParagraph"/>
        <w:spacing w:before="240" w:after="240"/>
        <w:ind w:left="0"/>
      </w:pPr>
      <w:r>
        <w:t xml:space="preserve">      11.11. Resignation of a </w:t>
      </w:r>
      <w:r w:rsidR="00032F4F">
        <w:t xml:space="preserve">Special Assistant </w:t>
      </w:r>
    </w:p>
    <w:p w:rsidR="008F69C2" w:rsidRDefault="008F69C2" w:rsidP="001A03C2">
      <w:pPr>
        <w:pStyle w:val="ListParagraph"/>
        <w:spacing w:before="240" w:after="240"/>
        <w:ind w:left="0"/>
      </w:pPr>
      <w:r>
        <w:t xml:space="preserve">      11.12. Appoint Highway Superintendent</w:t>
      </w:r>
    </w:p>
    <w:p w:rsidR="008F69C2" w:rsidRDefault="008F69C2" w:rsidP="001A03C2">
      <w:pPr>
        <w:pStyle w:val="ListParagraph"/>
        <w:spacing w:before="240" w:after="240"/>
        <w:ind w:left="0"/>
      </w:pPr>
      <w:r>
        <w:t xml:space="preserve">      11.13. Approval of Highway Superintendent Stipend</w:t>
      </w:r>
    </w:p>
    <w:p w:rsidR="00553E41" w:rsidRDefault="00553E41" w:rsidP="001A03C2">
      <w:pPr>
        <w:pStyle w:val="ListParagraph"/>
        <w:spacing w:before="240" w:after="240"/>
        <w:ind w:left="0"/>
        <w:rPr>
          <w:b/>
        </w:rPr>
      </w:pPr>
      <w:r>
        <w:t xml:space="preserve">      11.14. Authorize Town Clerk to Advertise RFP for Broadband Grant</w:t>
      </w:r>
      <w:bookmarkStart w:id="0" w:name="_GoBack"/>
      <w:bookmarkEnd w:id="0"/>
    </w:p>
    <w:p w:rsidR="00A3366E" w:rsidRDefault="00A3366E" w:rsidP="003615E3">
      <w:pPr>
        <w:rPr>
          <w:b/>
        </w:rPr>
      </w:pPr>
    </w:p>
    <w:p w:rsidR="003615E3" w:rsidRDefault="00A3366E" w:rsidP="003615E3">
      <w:pPr>
        <w:rPr>
          <w:b/>
        </w:rPr>
      </w:pPr>
      <w:r>
        <w:rPr>
          <w:b/>
        </w:rPr>
        <w:t>12</w:t>
      </w:r>
      <w:r w:rsidR="002A2942">
        <w:rPr>
          <w:b/>
        </w:rPr>
        <w:t xml:space="preserve">. </w:t>
      </w:r>
      <w:r w:rsidR="003615E3">
        <w:rPr>
          <w:b/>
        </w:rPr>
        <w:t>Upcoming Meetings</w:t>
      </w:r>
    </w:p>
    <w:p w:rsidR="003615E3" w:rsidRDefault="00A3366E" w:rsidP="003615E3">
      <w:r>
        <w:t xml:space="preserve">      12</w:t>
      </w:r>
      <w:r w:rsidR="003615E3">
        <w:t>.1</w:t>
      </w:r>
      <w:proofErr w:type="gramStart"/>
      <w:r w:rsidR="003615E3">
        <w:t>.  Plann</w:t>
      </w:r>
      <w:r w:rsidR="00D30ACE">
        <w:t>ing</w:t>
      </w:r>
      <w:proofErr w:type="gramEnd"/>
      <w:r w:rsidR="00D30ACE">
        <w:t xml:space="preserve"> Board/ZBA Meeting – April 11</w:t>
      </w:r>
      <w:r w:rsidR="003615E3">
        <w:t>, 2022 @ 7:00pm</w:t>
      </w:r>
    </w:p>
    <w:p w:rsidR="003615E3" w:rsidRDefault="00A3366E" w:rsidP="003615E3">
      <w:r>
        <w:t xml:space="preserve">      12</w:t>
      </w:r>
      <w:r w:rsidR="003615E3">
        <w:t>.2</w:t>
      </w:r>
      <w:r w:rsidR="00D30ACE">
        <w:t>.  Town Board Meeting – April 14</w:t>
      </w:r>
      <w:r w:rsidR="003615E3">
        <w:t>, 2022 @ 6:00p.m.</w:t>
      </w:r>
    </w:p>
    <w:p w:rsidR="003615E3" w:rsidRDefault="003615E3" w:rsidP="003615E3"/>
    <w:p w:rsidR="003615E3" w:rsidRDefault="003615E3" w:rsidP="003615E3">
      <w:pPr>
        <w:pStyle w:val="ListParagraph"/>
        <w:ind w:left="360"/>
        <w:rPr>
          <w:b/>
        </w:rPr>
      </w:pPr>
    </w:p>
    <w:p w:rsidR="003615E3" w:rsidRDefault="00A3366E" w:rsidP="003615E3">
      <w:pPr>
        <w:rPr>
          <w:b/>
        </w:rPr>
      </w:pPr>
      <w:r>
        <w:rPr>
          <w:b/>
        </w:rPr>
        <w:t>13</w:t>
      </w:r>
      <w:r w:rsidR="003615E3">
        <w:rPr>
          <w:b/>
        </w:rPr>
        <w:t>.  Public Comment</w:t>
      </w:r>
    </w:p>
    <w:p w:rsidR="003615E3" w:rsidRDefault="003615E3" w:rsidP="003615E3">
      <w:pPr>
        <w:rPr>
          <w:b/>
        </w:rPr>
      </w:pPr>
    </w:p>
    <w:p w:rsidR="003615E3" w:rsidRDefault="003615E3" w:rsidP="003615E3">
      <w:pPr>
        <w:rPr>
          <w:b/>
        </w:rPr>
      </w:pPr>
    </w:p>
    <w:p w:rsidR="003615E3" w:rsidRDefault="00A3366E" w:rsidP="003615E3">
      <w:pPr>
        <w:rPr>
          <w:b/>
        </w:rPr>
      </w:pPr>
      <w:r>
        <w:rPr>
          <w:b/>
        </w:rPr>
        <w:t>14</w:t>
      </w:r>
      <w:r w:rsidR="003615E3">
        <w:rPr>
          <w:b/>
        </w:rPr>
        <w:t xml:space="preserve">.  Adjourn </w:t>
      </w:r>
    </w:p>
    <w:p w:rsidR="00055854" w:rsidRDefault="00055854"/>
    <w:sectPr w:rsidR="00055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05" w:rsidRDefault="002E3905" w:rsidP="002E3905">
      <w:r>
        <w:separator/>
      </w:r>
    </w:p>
  </w:endnote>
  <w:endnote w:type="continuationSeparator" w:id="0">
    <w:p w:rsidR="002E3905" w:rsidRDefault="002E3905" w:rsidP="002E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05" w:rsidRDefault="002E39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05" w:rsidRDefault="002E3905" w:rsidP="002E3905">
    <w:pPr>
      <w:pStyle w:val="Footer"/>
      <w:jc w:val="center"/>
    </w:pPr>
    <w:r>
      <w:t>*Agenda subject to change*</w:t>
    </w:r>
  </w:p>
  <w:p w:rsidR="002E3905" w:rsidRDefault="002E3905" w:rsidP="002E3905">
    <w:pPr>
      <w:pStyle w:val="Footer"/>
      <w:jc w:val="center"/>
    </w:pPr>
  </w:p>
  <w:p w:rsidR="002E3905" w:rsidRDefault="002E39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05" w:rsidRDefault="002E39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05" w:rsidRDefault="002E3905" w:rsidP="002E3905">
      <w:r>
        <w:separator/>
      </w:r>
    </w:p>
  </w:footnote>
  <w:footnote w:type="continuationSeparator" w:id="0">
    <w:p w:rsidR="002E3905" w:rsidRDefault="002E3905" w:rsidP="002E3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05" w:rsidRDefault="002E39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05" w:rsidRDefault="002E39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05" w:rsidRDefault="002E3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8504B"/>
    <w:multiLevelType w:val="multilevel"/>
    <w:tmpl w:val="5044A2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E3"/>
    <w:rsid w:val="00032F4F"/>
    <w:rsid w:val="00055854"/>
    <w:rsid w:val="001A03C2"/>
    <w:rsid w:val="001C53CF"/>
    <w:rsid w:val="00283122"/>
    <w:rsid w:val="002A2942"/>
    <w:rsid w:val="002E3905"/>
    <w:rsid w:val="00312DFD"/>
    <w:rsid w:val="003615E3"/>
    <w:rsid w:val="004C1587"/>
    <w:rsid w:val="00553E41"/>
    <w:rsid w:val="00613807"/>
    <w:rsid w:val="008F69C2"/>
    <w:rsid w:val="009E0F56"/>
    <w:rsid w:val="00A3366E"/>
    <w:rsid w:val="00D30ACE"/>
    <w:rsid w:val="00DA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9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3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90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9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3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90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Carlie Morrow</dc:creator>
  <cp:lastModifiedBy>Carlie Morrow</cp:lastModifiedBy>
  <cp:revision>2</cp:revision>
  <cp:lastPrinted>2022-03-25T13:43:00Z</cp:lastPrinted>
  <dcterms:created xsi:type="dcterms:W3CDTF">2022-03-25T13:43:00Z</dcterms:created>
  <dcterms:modified xsi:type="dcterms:W3CDTF">2022-03-25T13:43:00Z</dcterms:modified>
</cp:coreProperties>
</file>